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1E1E" w14:textId="77777777" w:rsidR="006158BC" w:rsidRDefault="006158BC">
      <w:pPr>
        <w:tabs>
          <w:tab w:val="left" w:pos="6804"/>
        </w:tabs>
        <w:spacing w:after="80"/>
      </w:pPr>
    </w:p>
    <w:p w14:paraId="31AA4854" w14:textId="77777777" w:rsidR="00D033F8" w:rsidRDefault="00D033F8">
      <w:pPr>
        <w:tabs>
          <w:tab w:val="left" w:pos="6804"/>
        </w:tabs>
        <w:spacing w:after="80"/>
      </w:pPr>
    </w:p>
    <w:p w14:paraId="6CA599C7" w14:textId="77777777" w:rsidR="00D033F8" w:rsidRDefault="00D033F8">
      <w:pPr>
        <w:tabs>
          <w:tab w:val="left" w:pos="6804"/>
        </w:tabs>
        <w:spacing w:after="80"/>
      </w:pPr>
    </w:p>
    <w:p w14:paraId="28094A46" w14:textId="77777777" w:rsidR="00D033F8" w:rsidRPr="00D033F8" w:rsidRDefault="004124F4" w:rsidP="00D033F8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Invitation</w:t>
      </w:r>
    </w:p>
    <w:p w14:paraId="07733753" w14:textId="77777777" w:rsidR="00D033F8" w:rsidRPr="00D033F8" w:rsidRDefault="00D033F8" w:rsidP="00D033F8">
      <w:pPr>
        <w:jc w:val="both"/>
        <w:rPr>
          <w:rFonts w:asciiTheme="minorHAnsi" w:hAnsiTheme="minorHAnsi" w:cstheme="minorHAnsi"/>
          <w:b/>
          <w:sz w:val="28"/>
        </w:rPr>
      </w:pPr>
    </w:p>
    <w:p w14:paraId="6A1E2119" w14:textId="77777777" w:rsidR="00D033F8" w:rsidRPr="00D033F8" w:rsidRDefault="00D033F8" w:rsidP="00D033F8">
      <w:pPr>
        <w:jc w:val="both"/>
        <w:rPr>
          <w:rFonts w:asciiTheme="minorHAnsi" w:hAnsiTheme="minorHAnsi" w:cstheme="minorHAnsi"/>
          <w:b/>
          <w:sz w:val="28"/>
        </w:rPr>
      </w:pPr>
    </w:p>
    <w:p w14:paraId="20E8B3E5" w14:textId="7A35E2DC" w:rsidR="00D033F8" w:rsidRPr="00D033F8" w:rsidRDefault="004124F4" w:rsidP="00D033F8">
      <w:pPr>
        <w:pStyle w:val="BodyTex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Celeritas Shooting Club as a member of the Hungarian Dynamic Sport Shooting Federation invite the below person for the Central European Open Level III Steel Challenge competition held in Felsőtárkány </w:t>
      </w:r>
      <w:r w:rsidR="00C22528">
        <w:rPr>
          <w:rFonts w:asciiTheme="minorHAnsi" w:hAnsiTheme="minorHAnsi" w:cstheme="minorHAnsi"/>
        </w:rPr>
        <w:t>from 3rd to</w:t>
      </w:r>
      <w:r>
        <w:rPr>
          <w:rFonts w:asciiTheme="minorHAnsi" w:hAnsiTheme="minorHAnsi" w:cstheme="minorHAnsi"/>
        </w:rPr>
        <w:t xml:space="preserve"> </w:t>
      </w:r>
      <w:r w:rsidR="00C2252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th September 202</w:t>
      </w:r>
      <w:r w:rsidR="00C2252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="00D033F8" w:rsidRPr="00D033F8">
        <w:rPr>
          <w:rFonts w:asciiTheme="minorHAnsi" w:hAnsiTheme="minorHAnsi" w:cstheme="minorHAnsi"/>
        </w:rPr>
        <w:t xml:space="preserve"> </w:t>
      </w:r>
    </w:p>
    <w:p w14:paraId="1A4A1CAE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283AF370" w14:textId="77777777" w:rsidR="00D033F8" w:rsidRPr="00D033F8" w:rsidRDefault="004124F4" w:rsidP="00C613DA">
      <w:pPr>
        <w:tabs>
          <w:tab w:val="left" w:pos="1843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Surname</w:t>
      </w:r>
      <w:r w:rsidR="00D033F8" w:rsidRPr="00D033F8">
        <w:rPr>
          <w:rFonts w:asciiTheme="minorHAnsi" w:hAnsiTheme="minorHAnsi" w:cstheme="minorHAnsi"/>
          <w:sz w:val="24"/>
        </w:rPr>
        <w:t xml:space="preserve">: </w:t>
      </w:r>
      <w:r w:rsidR="00D033F8">
        <w:rPr>
          <w:rFonts w:asciiTheme="minorHAnsi" w:hAnsiTheme="minorHAnsi" w:cstheme="minorHAnsi"/>
          <w:sz w:val="24"/>
        </w:rPr>
        <w:tab/>
      </w:r>
      <w:r w:rsidR="00D033F8">
        <w:rPr>
          <w:rFonts w:asciiTheme="minorHAnsi" w:hAnsiTheme="minorHAnsi" w:cstheme="minorHAnsi"/>
          <w:sz w:val="24"/>
        </w:rPr>
        <w:tab/>
      </w:r>
      <w:r w:rsidR="00D033F8" w:rsidRPr="00D033F8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7899DA50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41592BF8" w14:textId="77777777" w:rsidR="00D033F8" w:rsidRPr="00D033F8" w:rsidRDefault="004124F4" w:rsidP="00C613DA">
      <w:pPr>
        <w:tabs>
          <w:tab w:val="left" w:pos="1843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First name</w:t>
      </w:r>
      <w:r w:rsidR="00C613DA">
        <w:rPr>
          <w:rFonts w:asciiTheme="minorHAnsi" w:hAnsiTheme="minorHAnsi" w:cstheme="minorHAnsi"/>
          <w:sz w:val="24"/>
        </w:rPr>
        <w:t>:</w:t>
      </w:r>
      <w:r w:rsidR="00D033F8" w:rsidRPr="00D033F8">
        <w:rPr>
          <w:rFonts w:asciiTheme="minorHAnsi" w:hAnsiTheme="minorHAnsi" w:cstheme="minorHAnsi"/>
          <w:sz w:val="24"/>
        </w:rPr>
        <w:t xml:space="preserve"> </w:t>
      </w:r>
      <w:r w:rsidR="00D033F8">
        <w:rPr>
          <w:rFonts w:asciiTheme="minorHAnsi" w:hAnsiTheme="minorHAnsi" w:cstheme="minorHAnsi"/>
          <w:sz w:val="24"/>
        </w:rPr>
        <w:tab/>
      </w:r>
      <w:r w:rsidR="00D033F8">
        <w:rPr>
          <w:rFonts w:asciiTheme="minorHAnsi" w:hAnsiTheme="minorHAnsi" w:cstheme="minorHAnsi"/>
          <w:sz w:val="24"/>
        </w:rPr>
        <w:tab/>
      </w:r>
      <w:r w:rsidR="00D033F8" w:rsidRPr="00D033F8">
        <w:rPr>
          <w:rFonts w:asciiTheme="minorHAnsi" w:hAnsiTheme="minorHAnsi" w:cstheme="minorHAnsi"/>
          <w:sz w:val="24"/>
        </w:rPr>
        <w:t xml:space="preserve"> </w:t>
      </w:r>
    </w:p>
    <w:p w14:paraId="14F89B25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206489F3" w14:textId="77777777" w:rsidR="00D033F8" w:rsidRPr="00F84B84" w:rsidRDefault="004124F4" w:rsidP="00D033F8">
      <w:pPr>
        <w:tabs>
          <w:tab w:val="left" w:pos="1843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Address</w:t>
      </w:r>
      <w:r w:rsidR="00D033F8" w:rsidRPr="00D033F8">
        <w:rPr>
          <w:rFonts w:asciiTheme="minorHAnsi" w:hAnsiTheme="minorHAnsi" w:cstheme="minorHAnsi"/>
          <w:sz w:val="24"/>
        </w:rPr>
        <w:t xml:space="preserve">:  </w:t>
      </w:r>
      <w:r w:rsidR="00D033F8">
        <w:rPr>
          <w:rFonts w:asciiTheme="minorHAnsi" w:hAnsiTheme="minorHAnsi" w:cstheme="minorHAnsi"/>
          <w:sz w:val="24"/>
        </w:rPr>
        <w:tab/>
      </w:r>
      <w:r w:rsidR="00D033F8" w:rsidRPr="00F84B84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C0CE8E6" w14:textId="77777777" w:rsid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264F8D2F" w14:textId="77777777" w:rsidR="00D033F8" w:rsidRPr="00D033F8" w:rsidRDefault="004124F4" w:rsidP="00D033F8">
      <w:pPr>
        <w:tabs>
          <w:tab w:val="left" w:pos="2268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Passport/ID number</w:t>
      </w:r>
      <w:r w:rsidR="00D033F8">
        <w:rPr>
          <w:rFonts w:asciiTheme="minorHAnsi" w:hAnsiTheme="minorHAnsi" w:cstheme="minorHAnsi"/>
          <w:sz w:val="24"/>
        </w:rPr>
        <w:t>:</w:t>
      </w:r>
      <w:r w:rsidR="00C613DA">
        <w:rPr>
          <w:rFonts w:asciiTheme="minorHAnsi" w:hAnsiTheme="minorHAnsi" w:cstheme="minorHAnsi"/>
          <w:sz w:val="24"/>
        </w:rPr>
        <w:tab/>
      </w:r>
      <w:r w:rsidR="00D033F8">
        <w:rPr>
          <w:rFonts w:asciiTheme="minorHAnsi" w:hAnsiTheme="minorHAnsi" w:cstheme="minorHAnsi"/>
          <w:sz w:val="24"/>
        </w:rPr>
        <w:tab/>
      </w:r>
    </w:p>
    <w:p w14:paraId="54E7FE71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631921FF" w14:textId="77777777" w:rsidR="00D033F8" w:rsidRPr="00D033F8" w:rsidRDefault="004124F4" w:rsidP="00C613DA">
      <w:pPr>
        <w:tabs>
          <w:tab w:val="left" w:pos="3402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Firearm</w:t>
      </w:r>
      <w:r w:rsidR="00C613DA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s</w:t>
      </w:r>
      <w:r w:rsidR="00C613DA">
        <w:rPr>
          <w:rFonts w:asciiTheme="minorHAnsi" w:hAnsiTheme="minorHAnsi" w:cstheme="minorHAnsi"/>
          <w:sz w:val="24"/>
        </w:rPr>
        <w:t xml:space="preserve">) </w:t>
      </w:r>
      <w:r>
        <w:rPr>
          <w:rFonts w:asciiTheme="minorHAnsi" w:hAnsiTheme="minorHAnsi" w:cstheme="minorHAnsi"/>
          <w:sz w:val="24"/>
        </w:rPr>
        <w:t>serial number</w:t>
      </w:r>
      <w:r w:rsidR="00D033F8" w:rsidRPr="00D033F8">
        <w:rPr>
          <w:rFonts w:asciiTheme="minorHAnsi" w:hAnsiTheme="minorHAnsi" w:cstheme="minorHAnsi"/>
          <w:sz w:val="24"/>
        </w:rPr>
        <w:t xml:space="preserve">: </w:t>
      </w:r>
      <w:r w:rsidR="00D033F8">
        <w:rPr>
          <w:rFonts w:asciiTheme="minorHAnsi" w:hAnsiTheme="minorHAnsi" w:cstheme="minorHAnsi"/>
          <w:sz w:val="24"/>
        </w:rPr>
        <w:tab/>
      </w:r>
      <w:r w:rsidR="00D033F8">
        <w:rPr>
          <w:rFonts w:asciiTheme="minorHAnsi" w:hAnsiTheme="minorHAnsi" w:cstheme="minorHAnsi"/>
          <w:sz w:val="24"/>
        </w:rPr>
        <w:tab/>
      </w:r>
      <w:r w:rsidR="00D033F8">
        <w:rPr>
          <w:rFonts w:asciiTheme="minorHAnsi" w:hAnsiTheme="minorHAnsi" w:cstheme="minorHAnsi"/>
          <w:sz w:val="24"/>
        </w:rPr>
        <w:tab/>
      </w:r>
    </w:p>
    <w:p w14:paraId="563A1185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0CBF0C03" w14:textId="77777777" w:rsidR="00D033F8" w:rsidRPr="00D033F8" w:rsidRDefault="00D033F8" w:rsidP="00C613DA">
      <w:pPr>
        <w:tabs>
          <w:tab w:val="left" w:pos="3402"/>
          <w:tab w:val="left" w:pos="6521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183C89C3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657DB9EE" w14:textId="77777777" w:rsidR="00D033F8" w:rsidRDefault="004124F4" w:rsidP="00C613DA">
      <w:pPr>
        <w:tabs>
          <w:tab w:val="left" w:pos="2268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Ammunition quantity</w:t>
      </w:r>
      <w:r w:rsidR="00D033F8" w:rsidRPr="00D033F8">
        <w:rPr>
          <w:rFonts w:asciiTheme="minorHAnsi" w:hAnsiTheme="minorHAnsi" w:cstheme="minorHAnsi"/>
          <w:sz w:val="24"/>
        </w:rPr>
        <w:t xml:space="preserve">: </w:t>
      </w:r>
      <w:r w:rsidR="00C613DA">
        <w:rPr>
          <w:rFonts w:asciiTheme="minorHAnsi" w:hAnsiTheme="minorHAnsi" w:cstheme="minorHAnsi"/>
          <w:sz w:val="24"/>
        </w:rPr>
        <w:tab/>
      </w:r>
    </w:p>
    <w:p w14:paraId="2352D33A" w14:textId="77777777" w:rsidR="00C613DA" w:rsidRPr="00D033F8" w:rsidRDefault="00C613DA" w:rsidP="00C613DA">
      <w:pPr>
        <w:tabs>
          <w:tab w:val="left" w:pos="2268"/>
        </w:tabs>
        <w:jc w:val="both"/>
        <w:rPr>
          <w:rFonts w:asciiTheme="minorHAnsi" w:hAnsiTheme="minorHAnsi" w:cstheme="minorHAnsi"/>
          <w:sz w:val="24"/>
        </w:rPr>
      </w:pPr>
    </w:p>
    <w:p w14:paraId="3B7E23E6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7134017F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732A6842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3CEEA762" w14:textId="26E2B134" w:rsidR="00D033F8" w:rsidRPr="00D033F8" w:rsidRDefault="002C03E9" w:rsidP="00D033F8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 w14:anchorId="4340173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83.7pt;margin-top:10.75pt;width:138.6pt;height:63.6pt;z-index:251658240" stroked="f">
            <v:textbox>
              <w:txbxContent>
                <w:p w14:paraId="730D4713" w14:textId="77777777" w:rsidR="00AB575B" w:rsidRDefault="00852778">
                  <w:r>
                    <w:rPr>
                      <w:noProof/>
                    </w:rPr>
                    <w:drawing>
                      <wp:inline distT="0" distB="0" distL="0" distR="0" wp14:anchorId="5ACDDAE6" wp14:editId="26539108">
                        <wp:extent cx="1544377" cy="693420"/>
                        <wp:effectExtent l="19050" t="0" r="0" b="0"/>
                        <wp:docPr id="1" name="Kép 0" descr="celeritas_se_stamp&amp;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leritas_se_stamp&amp;signatur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6971" cy="690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33F8" w:rsidRPr="00D033F8">
        <w:rPr>
          <w:rFonts w:asciiTheme="minorHAnsi" w:hAnsiTheme="minorHAnsi" w:cstheme="minorHAnsi"/>
          <w:sz w:val="24"/>
        </w:rPr>
        <w:t>Budapest, 20</w:t>
      </w:r>
      <w:r w:rsidR="00C613DA">
        <w:rPr>
          <w:rFonts w:asciiTheme="minorHAnsi" w:hAnsiTheme="minorHAnsi" w:cstheme="minorHAnsi"/>
          <w:sz w:val="24"/>
        </w:rPr>
        <w:t>2</w:t>
      </w:r>
      <w:r w:rsidR="00C22528">
        <w:rPr>
          <w:rFonts w:asciiTheme="minorHAnsi" w:hAnsiTheme="minorHAnsi" w:cstheme="minorHAnsi"/>
          <w:sz w:val="24"/>
        </w:rPr>
        <w:t>2</w:t>
      </w:r>
      <w:r w:rsidR="00D033F8" w:rsidRPr="00D033F8">
        <w:rPr>
          <w:rFonts w:asciiTheme="minorHAnsi" w:hAnsiTheme="minorHAnsi" w:cstheme="minorHAnsi"/>
          <w:sz w:val="24"/>
        </w:rPr>
        <w:t xml:space="preserve">. </w:t>
      </w:r>
      <w:r w:rsidR="00F84B84">
        <w:rPr>
          <w:rFonts w:asciiTheme="minorHAnsi" w:hAnsiTheme="minorHAnsi" w:cstheme="minorHAnsi"/>
          <w:sz w:val="24"/>
        </w:rPr>
        <w:t>július</w:t>
      </w:r>
      <w:r w:rsidR="00D033F8" w:rsidRPr="00D033F8">
        <w:rPr>
          <w:rFonts w:asciiTheme="minorHAnsi" w:hAnsiTheme="minorHAnsi" w:cstheme="minorHAnsi"/>
          <w:sz w:val="24"/>
        </w:rPr>
        <w:t xml:space="preserve"> </w:t>
      </w:r>
      <w:r w:rsidR="00C613DA">
        <w:rPr>
          <w:rFonts w:asciiTheme="minorHAnsi" w:hAnsiTheme="minorHAnsi" w:cstheme="minorHAnsi"/>
          <w:sz w:val="24"/>
        </w:rPr>
        <w:t>12</w:t>
      </w:r>
      <w:r w:rsidR="00D033F8" w:rsidRPr="00D033F8">
        <w:rPr>
          <w:rFonts w:asciiTheme="minorHAnsi" w:hAnsiTheme="minorHAnsi" w:cstheme="minorHAnsi"/>
          <w:sz w:val="24"/>
        </w:rPr>
        <w:t>.</w:t>
      </w:r>
    </w:p>
    <w:p w14:paraId="2A983ABC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2D1219DC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2A76E56A" w14:textId="77777777" w:rsid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2E4BDAD7" w14:textId="77777777" w:rsidR="00D033F8" w:rsidRPr="00D033F8" w:rsidRDefault="00D033F8" w:rsidP="00D033F8">
      <w:pPr>
        <w:jc w:val="both"/>
        <w:rPr>
          <w:rFonts w:asciiTheme="minorHAnsi" w:hAnsiTheme="minorHAnsi" w:cstheme="minorHAnsi"/>
          <w:sz w:val="24"/>
        </w:rPr>
      </w:pPr>
    </w:p>
    <w:p w14:paraId="2F1740F3" w14:textId="77777777" w:rsidR="00D033F8" w:rsidRPr="00D033F8" w:rsidRDefault="004124F4" w:rsidP="004124F4">
      <w:pPr>
        <w:tabs>
          <w:tab w:val="left" w:pos="6379"/>
        </w:tabs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ab/>
      </w:r>
      <w:r w:rsidR="00D033F8" w:rsidRPr="00D033F8">
        <w:rPr>
          <w:rFonts w:asciiTheme="minorHAnsi" w:hAnsiTheme="minorHAnsi" w:cstheme="minorHAnsi"/>
          <w:i/>
          <w:sz w:val="24"/>
        </w:rPr>
        <w:t>Szarvas Péter</w:t>
      </w:r>
    </w:p>
    <w:p w14:paraId="2A2371C3" w14:textId="77777777" w:rsidR="00D033F8" w:rsidRPr="00D033F8" w:rsidRDefault="004124F4" w:rsidP="004124F4">
      <w:pPr>
        <w:tabs>
          <w:tab w:val="left" w:pos="6521"/>
        </w:tabs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ab/>
        <w:t>secretary</w:t>
      </w:r>
    </w:p>
    <w:p w14:paraId="2CD00442" w14:textId="77777777" w:rsidR="00D033F8" w:rsidRPr="00D033F8" w:rsidRDefault="00D033F8">
      <w:pPr>
        <w:tabs>
          <w:tab w:val="left" w:pos="6804"/>
        </w:tabs>
        <w:spacing w:after="80"/>
        <w:rPr>
          <w:rFonts w:asciiTheme="minorHAnsi" w:hAnsiTheme="minorHAnsi" w:cstheme="minorHAnsi"/>
        </w:rPr>
      </w:pPr>
    </w:p>
    <w:sectPr w:rsidR="00D033F8" w:rsidRPr="00D033F8" w:rsidSect="009E77E8">
      <w:headerReference w:type="default" r:id="rId7"/>
      <w:footerReference w:type="default" r:id="rId8"/>
      <w:pgSz w:w="11906" w:h="16838"/>
      <w:pgMar w:top="2942" w:right="1417" w:bottom="1417" w:left="1418" w:header="993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1AE7" w14:textId="77777777" w:rsidR="002C03E9" w:rsidRDefault="002C03E9" w:rsidP="008A7AE4">
      <w:r>
        <w:separator/>
      </w:r>
    </w:p>
  </w:endnote>
  <w:endnote w:type="continuationSeparator" w:id="0">
    <w:p w14:paraId="7DFD2CE5" w14:textId="77777777" w:rsidR="002C03E9" w:rsidRDefault="002C03E9" w:rsidP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D937" w14:textId="77777777" w:rsidR="00EF253D" w:rsidRDefault="002C03E9" w:rsidP="007D6D82">
    <w:pPr>
      <w:pStyle w:val="Footer"/>
      <w:tabs>
        <w:tab w:val="clear" w:pos="4536"/>
        <w:tab w:val="clear" w:pos="9072"/>
      </w:tabs>
    </w:pPr>
    <w:r>
      <w:rPr>
        <w:noProof/>
        <w:lang w:eastAsia="hu-HU"/>
      </w:rPr>
      <w:pict w14:anchorId="0A72D97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1.4pt;margin-top:5.15pt;width:451pt;height:0;z-index:251662336" o:connectortype="straight" strokecolor="black [3213]"/>
      </w:pict>
    </w:r>
    <w:r w:rsidR="00EF253D">
      <w:tab/>
    </w:r>
  </w:p>
  <w:p w14:paraId="30C5C988" w14:textId="77777777" w:rsidR="00936899" w:rsidRPr="00811DE7" w:rsidRDefault="00EF253D" w:rsidP="007D6D82">
    <w:pPr>
      <w:pStyle w:val="Footer"/>
      <w:tabs>
        <w:tab w:val="clear" w:pos="4536"/>
        <w:tab w:val="clear" w:pos="9072"/>
      </w:tabs>
      <w:jc w:val="center"/>
      <w:rPr>
        <w:sz w:val="20"/>
        <w:szCs w:val="20"/>
      </w:rPr>
    </w:pPr>
    <w:r w:rsidRPr="00811DE7">
      <w:rPr>
        <w:sz w:val="20"/>
        <w:szCs w:val="20"/>
      </w:rPr>
      <w:t xml:space="preserve">Celeritas </w:t>
    </w:r>
    <w:r w:rsidR="00D033F8">
      <w:rPr>
        <w:sz w:val="20"/>
        <w:szCs w:val="20"/>
      </w:rPr>
      <w:t>Sportlövész Egyesület</w:t>
    </w:r>
  </w:p>
  <w:p w14:paraId="2ED122E0" w14:textId="77777777" w:rsidR="00EF253D" w:rsidRPr="00811DE7" w:rsidRDefault="00D033F8" w:rsidP="007D6D82">
    <w:pPr>
      <w:pStyle w:val="Footer"/>
      <w:tabs>
        <w:tab w:val="clear" w:pos="4536"/>
        <w:tab w:val="clear" w:pos="9072"/>
      </w:tabs>
      <w:jc w:val="center"/>
      <w:rPr>
        <w:sz w:val="20"/>
        <w:szCs w:val="20"/>
      </w:rPr>
    </w:pPr>
    <w:r>
      <w:rPr>
        <w:sz w:val="20"/>
        <w:szCs w:val="20"/>
      </w:rPr>
      <w:t>Bejegyző végzés száma: 11.Pk.61.005/2011/2.</w:t>
    </w:r>
  </w:p>
  <w:p w14:paraId="2833B542" w14:textId="77777777" w:rsidR="00EF253D" w:rsidRPr="00811DE7" w:rsidRDefault="00EF253D" w:rsidP="007D6D82">
    <w:pPr>
      <w:pStyle w:val="Footer"/>
      <w:tabs>
        <w:tab w:val="clear" w:pos="4536"/>
        <w:tab w:val="clear" w:pos="9072"/>
      </w:tabs>
      <w:jc w:val="center"/>
      <w:rPr>
        <w:sz w:val="20"/>
        <w:szCs w:val="20"/>
      </w:rPr>
    </w:pPr>
    <w:r w:rsidRPr="00811DE7">
      <w:rPr>
        <w:sz w:val="20"/>
        <w:szCs w:val="20"/>
      </w:rPr>
      <w:t xml:space="preserve">Adószám: </w:t>
    </w:r>
    <w:r w:rsidR="00A60A4A">
      <w:rPr>
        <w:sz w:val="20"/>
        <w:szCs w:val="20"/>
      </w:rPr>
      <w:t>18285178-1-41</w:t>
    </w:r>
  </w:p>
  <w:p w14:paraId="62BD5C32" w14:textId="77777777" w:rsidR="00EF253D" w:rsidRPr="00811DE7" w:rsidRDefault="00EF253D" w:rsidP="007D6D82">
    <w:pPr>
      <w:pStyle w:val="Footer"/>
      <w:tabs>
        <w:tab w:val="clear" w:pos="4536"/>
        <w:tab w:val="left" w:pos="993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8CB1" w14:textId="77777777" w:rsidR="002C03E9" w:rsidRDefault="002C03E9" w:rsidP="008A7AE4">
      <w:r>
        <w:separator/>
      </w:r>
    </w:p>
  </w:footnote>
  <w:footnote w:type="continuationSeparator" w:id="0">
    <w:p w14:paraId="08B23582" w14:textId="77777777" w:rsidR="002C03E9" w:rsidRDefault="002C03E9" w:rsidP="008A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32F4" w14:textId="77777777" w:rsidR="008A7AE4" w:rsidRPr="00811DE7" w:rsidRDefault="002C03E9" w:rsidP="007D6D82">
    <w:pPr>
      <w:pStyle w:val="Header"/>
      <w:tabs>
        <w:tab w:val="clear" w:pos="4536"/>
        <w:tab w:val="clear" w:pos="9072"/>
        <w:tab w:val="left" w:pos="1560"/>
      </w:tabs>
      <w:ind w:firstLine="1560"/>
      <w:rPr>
        <w:b/>
        <w:sz w:val="40"/>
        <w:szCs w:val="40"/>
      </w:rPr>
    </w:pPr>
    <w:r>
      <w:rPr>
        <w:b/>
        <w:noProof/>
        <w:sz w:val="40"/>
        <w:szCs w:val="40"/>
        <w:lang w:val="en-US" w:eastAsia="zh-TW"/>
      </w:rPr>
      <w:pict w14:anchorId="2D7E40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.4pt;margin-top:-.15pt;width:66.65pt;height:75.75pt;z-index:251660288;mso-width-relative:margin;mso-height-relative:margin" stroked="f">
          <v:textbox style="mso-next-textbox:#_x0000_s1025">
            <w:txbxContent>
              <w:p w14:paraId="6EEFB3D3" w14:textId="77777777" w:rsidR="00EE077D" w:rsidRDefault="00936899">
                <w:r>
                  <w:rPr>
                    <w:noProof/>
                  </w:rPr>
                  <w:drawing>
                    <wp:inline distT="0" distB="0" distL="0" distR="0" wp14:anchorId="51DC3442" wp14:editId="07CDA03F">
                      <wp:extent cx="663575" cy="854075"/>
                      <wp:effectExtent l="19050" t="0" r="3175" b="0"/>
                      <wp:docPr id="3" name="Picture 2" descr="Celeritas_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eleritas_small.jpg"/>
                              <pic:cNvPicPr/>
                            </pic:nvPicPr>
                            <pic:blipFill>
                              <a:blip r:embed="rId1">
                                <a:biLevel thresh="50000"/>
                                <a:lum contrast="14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3575" cy="854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E077D" w:rsidRPr="00811DE7">
      <w:rPr>
        <w:b/>
        <w:sz w:val="40"/>
        <w:szCs w:val="40"/>
      </w:rPr>
      <w:t xml:space="preserve">CELERITAS </w:t>
    </w:r>
    <w:r w:rsidR="00D033F8">
      <w:rPr>
        <w:b/>
        <w:sz w:val="40"/>
        <w:szCs w:val="40"/>
      </w:rPr>
      <w:t>SPORTLÖVÉSZ EGYESÜLET</w:t>
    </w:r>
  </w:p>
  <w:p w14:paraId="0024AF62" w14:textId="77777777" w:rsidR="00EE077D" w:rsidRPr="00811DE7" w:rsidRDefault="007D6D82" w:rsidP="007D6D82">
    <w:pPr>
      <w:pStyle w:val="Header"/>
      <w:tabs>
        <w:tab w:val="clear" w:pos="4536"/>
        <w:tab w:val="clear" w:pos="9072"/>
        <w:tab w:val="left" w:pos="1560"/>
      </w:tabs>
      <w:rPr>
        <w:rFonts w:ascii="Sylfaen" w:hAnsi="Sylfaen"/>
      </w:rPr>
    </w:pPr>
    <w:r w:rsidRPr="00811DE7">
      <w:rPr>
        <w:rFonts w:ascii="Sylfaen" w:hAnsi="Sylfaen"/>
      </w:rPr>
      <w:tab/>
    </w:r>
    <w:r w:rsidR="00EE077D" w:rsidRPr="00811DE7">
      <w:rPr>
        <w:rFonts w:ascii="Sylfaen" w:hAnsi="Sylfaen"/>
      </w:rPr>
      <w:t>1139 Budapest, Teve u. 12-14. 4/7</w:t>
    </w:r>
    <w:r w:rsidR="000950D1">
      <w:rPr>
        <w:rFonts w:ascii="Sylfaen" w:hAnsi="Sylfaen"/>
      </w:rPr>
      <w:t>4</w:t>
    </w:r>
    <w:r w:rsidR="00EE077D" w:rsidRPr="00811DE7">
      <w:rPr>
        <w:rFonts w:ascii="Sylfaen" w:hAnsi="Sylfaen"/>
      </w:rPr>
      <w:t>.</w:t>
    </w:r>
  </w:p>
  <w:p w14:paraId="1A68F614" w14:textId="77777777" w:rsidR="00EE077D" w:rsidRPr="00811DE7" w:rsidRDefault="007D6D82" w:rsidP="007D6D82">
    <w:pPr>
      <w:pStyle w:val="Header"/>
      <w:tabs>
        <w:tab w:val="clear" w:pos="4536"/>
        <w:tab w:val="clear" w:pos="9072"/>
        <w:tab w:val="left" w:pos="1560"/>
      </w:tabs>
      <w:rPr>
        <w:rFonts w:ascii="Sylfaen" w:hAnsi="Sylfaen"/>
      </w:rPr>
    </w:pPr>
    <w:r w:rsidRPr="00811DE7">
      <w:rPr>
        <w:rFonts w:ascii="Sylfaen" w:hAnsi="Sylfaen"/>
      </w:rPr>
      <w:tab/>
    </w:r>
    <w:r w:rsidR="00936899" w:rsidRPr="00811DE7">
      <w:rPr>
        <w:rFonts w:ascii="Sylfaen" w:hAnsi="Sylfaen"/>
      </w:rPr>
      <w:t xml:space="preserve">Telefon: +36 </w:t>
    </w:r>
    <w:r w:rsidR="000950D1">
      <w:rPr>
        <w:rFonts w:ascii="Sylfaen" w:hAnsi="Sylfaen"/>
      </w:rPr>
      <w:t>1 2833255</w:t>
    </w:r>
  </w:p>
  <w:p w14:paraId="47B52EF0" w14:textId="77777777" w:rsidR="00936899" w:rsidRPr="00811DE7" w:rsidRDefault="002C03E9" w:rsidP="007D6D82">
    <w:pPr>
      <w:pStyle w:val="Header"/>
      <w:tabs>
        <w:tab w:val="clear" w:pos="4536"/>
        <w:tab w:val="clear" w:pos="9072"/>
        <w:tab w:val="left" w:pos="1560"/>
      </w:tabs>
      <w:rPr>
        <w:rFonts w:ascii="Sylfaen" w:hAnsi="Sylfaen"/>
      </w:rPr>
    </w:pPr>
    <w:r>
      <w:rPr>
        <w:noProof/>
        <w:lang w:eastAsia="hu-HU"/>
      </w:rPr>
      <w:pict w14:anchorId="5F6A420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3.85pt;margin-top:26.1pt;width:445.75pt;height:0;z-index:251663360" o:connectortype="straight" strokecolor="black [3213]"/>
      </w:pict>
    </w:r>
    <w:r w:rsidR="007D6D82" w:rsidRPr="00811DE7">
      <w:rPr>
        <w:rFonts w:ascii="Sylfaen" w:hAnsi="Sylfaen"/>
      </w:rPr>
      <w:tab/>
    </w:r>
    <w:r w:rsidR="00936899" w:rsidRPr="00811DE7">
      <w:rPr>
        <w:rFonts w:ascii="Sylfaen" w:hAnsi="Sylfaen"/>
      </w:rPr>
      <w:t xml:space="preserve">E-mail: </w:t>
    </w:r>
    <w:r w:rsidR="000950D1">
      <w:rPr>
        <w:rFonts w:ascii="Sylfaen" w:hAnsi="Sylfaen"/>
      </w:rPr>
      <w:t>booking</w:t>
    </w:r>
    <w:r w:rsidR="00936899" w:rsidRPr="00811DE7">
      <w:rPr>
        <w:rFonts w:ascii="Sylfaen" w:hAnsi="Sylfaen"/>
      </w:rPr>
      <w:t>@</w:t>
    </w:r>
    <w:r w:rsidR="000950D1">
      <w:rPr>
        <w:rFonts w:ascii="Sylfaen" w:hAnsi="Sylfaen"/>
      </w:rPr>
      <w:t>celeritas-sch</w:t>
    </w:r>
    <w:r w:rsidR="00936899" w:rsidRPr="00811DE7">
      <w:rPr>
        <w:rFonts w:ascii="Sylfaen" w:hAnsi="Sylfaen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AE4"/>
    <w:rsid w:val="00006116"/>
    <w:rsid w:val="000230F2"/>
    <w:rsid w:val="00093AD8"/>
    <w:rsid w:val="000950D1"/>
    <w:rsid w:val="000E6E37"/>
    <w:rsid w:val="001F5203"/>
    <w:rsid w:val="00212FC0"/>
    <w:rsid w:val="002C03E9"/>
    <w:rsid w:val="004124F4"/>
    <w:rsid w:val="004614E4"/>
    <w:rsid w:val="005F0A8C"/>
    <w:rsid w:val="006158BC"/>
    <w:rsid w:val="00640CBC"/>
    <w:rsid w:val="007D6D82"/>
    <w:rsid w:val="00811DE7"/>
    <w:rsid w:val="00852778"/>
    <w:rsid w:val="00862074"/>
    <w:rsid w:val="008A7AE4"/>
    <w:rsid w:val="00936899"/>
    <w:rsid w:val="009E77E8"/>
    <w:rsid w:val="00A60A4A"/>
    <w:rsid w:val="00A9250F"/>
    <w:rsid w:val="00AB575B"/>
    <w:rsid w:val="00C10FAB"/>
    <w:rsid w:val="00C22528"/>
    <w:rsid w:val="00C613DA"/>
    <w:rsid w:val="00C809C4"/>
    <w:rsid w:val="00CE1DE2"/>
    <w:rsid w:val="00D033F8"/>
    <w:rsid w:val="00D62FF2"/>
    <w:rsid w:val="00EE077D"/>
    <w:rsid w:val="00EF253D"/>
    <w:rsid w:val="00F33036"/>
    <w:rsid w:val="00F84B84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E83745"/>
  <w15:docId w15:val="{151F5AE0-2B13-4735-A89D-FC2F05F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A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7AE4"/>
  </w:style>
  <w:style w:type="paragraph" w:styleId="Footer">
    <w:name w:val="footer"/>
    <w:basedOn w:val="Normal"/>
    <w:link w:val="FooterChar"/>
    <w:uiPriority w:val="99"/>
    <w:semiHidden/>
    <w:unhideWhenUsed/>
    <w:rsid w:val="008A7A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7AE4"/>
  </w:style>
  <w:style w:type="paragraph" w:styleId="BalloonText">
    <w:name w:val="Balloon Text"/>
    <w:basedOn w:val="Normal"/>
    <w:link w:val="BalloonTextChar"/>
    <w:uiPriority w:val="99"/>
    <w:semiHidden/>
    <w:unhideWhenUsed/>
    <w:rsid w:val="008A7A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D033F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033F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033F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odyText">
    <w:name w:val="Body Text"/>
    <w:basedOn w:val="Normal"/>
    <w:link w:val="BodyTextChar"/>
    <w:semiHidden/>
    <w:unhideWhenUsed/>
    <w:rsid w:val="00D033F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033F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peterszarvas</cp:lastModifiedBy>
  <cp:revision>3</cp:revision>
  <cp:lastPrinted>2014-03-24T12:47:00Z</cp:lastPrinted>
  <dcterms:created xsi:type="dcterms:W3CDTF">2021-07-12T15:14:00Z</dcterms:created>
  <dcterms:modified xsi:type="dcterms:W3CDTF">2022-03-08T13:56:00Z</dcterms:modified>
</cp:coreProperties>
</file>